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C55E" w14:textId="77777777" w:rsidR="00EE6079" w:rsidRPr="00D850E8" w:rsidRDefault="00EE6079" w:rsidP="00EE60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</w:t>
      </w:r>
    </w:p>
    <w:p w14:paraId="208253BC" w14:textId="77777777" w:rsidR="00EE6079" w:rsidRPr="00D850E8" w:rsidRDefault="00EE6079" w:rsidP="00EE60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kandydata na członka obwodowej komisji wyborczej w wyborach samorządowych zarządzonych na dzień 7 kwietnia 2024 r.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794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EE6079" w:rsidRPr="00D850E8" w14:paraId="5F694560" w14:textId="77777777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D309B2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C68F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2E12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E6079" w:rsidRPr="00D850E8" w14:paraId="7CBA2DA5" w14:textId="77777777" w:rsidTr="008E14D5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4FBC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D3AA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34F6D79B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E6079" w:rsidRPr="00D850E8" w14:paraId="06AC5A0D" w14:textId="77777777" w:rsidTr="008E14D5">
        <w:trPr>
          <w:trHeight w:val="969"/>
          <w:jc w:val="center"/>
        </w:trPr>
        <w:tc>
          <w:tcPr>
            <w:tcW w:w="1013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1911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E6079" w:rsidRPr="00D850E8" w14:paraId="6655C8DF" w14:textId="77777777" w:rsidTr="00EE6079">
        <w:trPr>
          <w:trHeight w:hRule="exact" w:val="1375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D075308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D091720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20C8E977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56B12E9B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E6079" w:rsidRPr="00D850E8" w14:paraId="7FCFE354" w14:textId="77777777" w:rsidTr="008E14D5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040807AE" w14:textId="77777777"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31B4A92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09088AE6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27C55473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584590C6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E6079" w:rsidRPr="00D850E8" w14:paraId="4D44F8A7" w14:textId="77777777" w:rsidTr="008E14D5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655100D4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4"/>
            <w:shd w:val="clear" w:color="auto" w:fill="C0C0C0"/>
          </w:tcPr>
          <w:p w14:paraId="6F99B3D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7694E504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4922C75C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5646E678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9045F7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37CF11DA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DECA5E6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1AA529E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E6079" w:rsidRPr="00D850E8" w14:paraId="0E208489" w14:textId="77777777" w:rsidTr="00EE6079">
        <w:trPr>
          <w:gridAfter w:val="1"/>
          <w:wAfter w:w="14" w:type="dxa"/>
          <w:trHeight w:hRule="exact" w:val="698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A03FCED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60AFD4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A30C7E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023221B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E0219A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75E8D7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172360E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908889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4D2B441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259FC34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2D218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5B6BC1DB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4FF8E6E5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1ABEAE18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298C76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FE581E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875B27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FC0C281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F2B8D0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AA8D741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A56D4B1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2A82B6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19E555FD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E6079" w:rsidRPr="00D850E8" w14:paraId="5D97BC29" w14:textId="77777777" w:rsidTr="00EE6079">
        <w:trPr>
          <w:trHeight w:val="565"/>
          <w:jc w:val="center"/>
        </w:trPr>
        <w:tc>
          <w:tcPr>
            <w:tcW w:w="1356" w:type="dxa"/>
            <w:shd w:val="clear" w:color="auto" w:fill="C0C0C0"/>
            <w:vAlign w:val="center"/>
          </w:tcPr>
          <w:p w14:paraId="10892309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8783" w:type="dxa"/>
            <w:gridSpan w:val="25"/>
            <w:shd w:val="clear" w:color="auto" w:fill="auto"/>
          </w:tcPr>
          <w:p w14:paraId="7811CAA3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E6079" w:rsidRPr="00D850E8" w14:paraId="038C12DA" w14:textId="77777777" w:rsidTr="008E14D5">
        <w:trPr>
          <w:trHeight w:val="2716"/>
          <w:jc w:val="center"/>
        </w:trPr>
        <w:tc>
          <w:tcPr>
            <w:tcW w:w="10139" w:type="dxa"/>
            <w:gridSpan w:val="26"/>
            <w:shd w:val="clear" w:color="auto" w:fill="auto"/>
          </w:tcPr>
          <w:p w14:paraId="211A4EEF" w14:textId="77777777" w:rsidR="00EE6079" w:rsidRPr="00D850E8" w:rsidRDefault="00EE6079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0952D8BB" w14:textId="77777777" w:rsidR="00EE6079" w:rsidRPr="00D850E8" w:rsidRDefault="00EE6079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4A51305C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7B91CA1" w14:textId="77777777"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BBD7D0" w14:textId="77777777" w:rsidR="00247D84" w:rsidRDefault="00247D84"/>
    <w:sectPr w:rsidR="00247D84" w:rsidSect="00EE60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79"/>
    <w:rsid w:val="00020609"/>
    <w:rsid w:val="00247D84"/>
    <w:rsid w:val="00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A957"/>
  <w15:chartTrackingRefBased/>
  <w15:docId w15:val="{EFD29BCC-88BA-4DB5-A7EE-4728CA08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79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Piasecki</dc:creator>
  <cp:keywords/>
  <dc:description/>
  <cp:lastModifiedBy>Klaudia Bober (KBO)</cp:lastModifiedBy>
  <cp:revision>2</cp:revision>
  <dcterms:created xsi:type="dcterms:W3CDTF">2024-02-19T12:04:00Z</dcterms:created>
  <dcterms:modified xsi:type="dcterms:W3CDTF">2024-02-19T12:04:00Z</dcterms:modified>
</cp:coreProperties>
</file>